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ee"/>
          <w:u w:val="single"/>
          <w:rtl w:val="1"/>
          <w14:textFill>
            <w14:solidFill>
              <w14:srgbClr w14:val="0000EE"/>
            </w14:solidFill>
          </w14:textFill>
        </w:rPr>
      </w:pPr>
      <w:r>
        <w:rPr>
          <w:rStyle w:val="Hyperlink.0"/>
          <w:rFonts w:ascii="Times Roman" w:hAnsi="Times Roman"/>
          <w:outline w:val="0"/>
          <w:color w:val="0000ee"/>
          <w:u w:val="single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0"/>
          <w:rFonts w:ascii="Times Roman" w:hAnsi="Times Roman"/>
          <w:outline w:val="0"/>
          <w:color w:val="0000ee"/>
          <w:u w:val="single"/>
          <w14:textFill>
            <w14:solidFill>
              <w14:srgbClr w14:val="0000EE"/>
            </w14:solidFill>
          </w14:textFill>
        </w:rPr>
        <w:instrText xml:space="preserve"> HYPERLINK "https://www.makufz.org/tenders/agentType/View/PropertyID/19"</w:instrText>
      </w:r>
      <w:r>
        <w:rPr>
          <w:rStyle w:val="Hyperlink.0"/>
          <w:rFonts w:ascii="Times Roman" w:hAnsi="Times Roman"/>
          <w:outline w:val="0"/>
          <w:color w:val="0000ee"/>
          <w:u w:val="single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ee"/>
          <w:u w:val="single"/>
          <w:rtl w:val="1"/>
          <w14:textFill>
            <w14:solidFill>
              <w14:srgbClr w14:val="0000EE"/>
            </w14:solidFill>
          </w14:textFill>
        </w:rPr>
        <w:t>آگهی</w:t>
      </w:r>
      <w:r>
        <w:rPr>
          <w:rStyle w:val="Hyperlink.0"/>
          <w:rFonts w:ascii="Times Roman" w:hAnsi="Times Roman"/>
          <w:outline w:val="0"/>
          <w:color w:val="0000ee"/>
          <w:u w:val="single"/>
          <w:rtl w:val="1"/>
          <w14:textFill>
            <w14:solidFill>
              <w14:srgbClr w14:val="0000EE"/>
            </w14:solidFill>
          </w14:textFill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ee"/>
          <w:u w:val="single"/>
          <w:rtl w:val="1"/>
          <w:lang w:val="ar-SA" w:bidi="ar-SA"/>
          <w14:textFill>
            <w14:solidFill>
              <w14:srgbClr w14:val="0000EE"/>
            </w14:solidFill>
          </w14:textFill>
        </w:rPr>
        <w:t>دعوت</w:t>
      </w:r>
      <w:r>
        <w:rPr>
          <w:rStyle w:val="Hyperlink.0"/>
          <w:rFonts w:ascii="Times Roman" w:hAnsi="Times Roman"/>
          <w:outline w:val="0"/>
          <w:color w:val="0000ee"/>
          <w:u w:val="single"/>
          <w:rtl w:val="1"/>
          <w14:textFill>
            <w14:solidFill>
              <w14:srgbClr w14:val="0000EE"/>
            </w14:solidFill>
          </w14:textFill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ee"/>
          <w:u w:val="single"/>
          <w:rtl w:val="1"/>
          <w14:textFill>
            <w14:solidFill>
              <w14:srgbClr w14:val="0000EE"/>
            </w14:solidFill>
          </w14:textFill>
        </w:rPr>
        <w:t>به</w:t>
      </w:r>
      <w:r>
        <w:rPr>
          <w:rStyle w:val="Hyperlink.0"/>
          <w:rFonts w:ascii="Times Roman" w:hAnsi="Times Roman"/>
          <w:outline w:val="0"/>
          <w:color w:val="0000ee"/>
          <w:u w:val="single"/>
          <w:rtl w:val="1"/>
          <w14:textFill>
            <w14:solidFill>
              <w14:srgbClr w14:val="0000EE"/>
            </w14:solidFill>
          </w14:textFill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ee"/>
          <w:u w:val="single"/>
          <w:rtl w:val="1"/>
          <w14:textFill>
            <w14:solidFill>
              <w14:srgbClr w14:val="0000EE"/>
            </w14:solidFill>
          </w14:textFill>
        </w:rPr>
        <w:t>همکاری</w:t>
      </w:r>
      <w:r>
        <w:rPr>
          <w:rStyle w:val="Hyperlink.0"/>
          <w:rFonts w:ascii="Times Roman" w:hAnsi="Times Roman"/>
          <w:outline w:val="0"/>
          <w:color w:val="0000ee"/>
          <w:u w:val="single"/>
          <w:rtl w:val="1"/>
          <w14:textFill>
            <w14:solidFill>
              <w14:srgbClr w14:val="0000EE"/>
            </w14:solidFill>
          </w14:textFill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ee"/>
          <w:u w:val="single"/>
          <w:rtl w:val="1"/>
          <w:lang w:val="ar-SA" w:bidi="ar-SA"/>
          <w14:textFill>
            <w14:solidFill>
              <w14:srgbClr w14:val="0000EE"/>
            </w14:solidFill>
          </w14:textFill>
        </w:rPr>
        <w:t>جهت</w:t>
      </w:r>
      <w:r>
        <w:rPr>
          <w:rStyle w:val="Hyperlink.0"/>
          <w:rFonts w:ascii="Times Roman" w:hAnsi="Times Roman"/>
          <w:outline w:val="0"/>
          <w:color w:val="0000ee"/>
          <w:u w:val="single"/>
          <w:rtl w:val="1"/>
          <w14:textFill>
            <w14:solidFill>
              <w14:srgbClr w14:val="0000EE"/>
            </w14:solidFill>
          </w14:textFill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ee"/>
          <w:u w:val="single"/>
          <w:rtl w:val="1"/>
          <w14:textFill>
            <w14:solidFill>
              <w14:srgbClr w14:val="0000EE"/>
            </w14:solidFill>
          </w14:textFill>
        </w:rPr>
        <w:t>طراحی</w:t>
      </w:r>
      <w:r>
        <w:rPr>
          <w:rStyle w:val="Hyperlink.0"/>
          <w:rFonts w:ascii="Times Roman" w:hAnsi="Times Roman"/>
          <w:outline w:val="0"/>
          <w:color w:val="0000ee"/>
          <w:u w:val="single"/>
          <w:rtl w:val="1"/>
          <w14:textFill>
            <w14:solidFill>
              <w14:srgbClr w14:val="0000EE"/>
            </w14:solidFill>
          </w14:textFill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ee"/>
          <w:u w:val="single"/>
          <w:rtl w:val="1"/>
          <w14:textFill>
            <w14:solidFill>
              <w14:srgbClr w14:val="0000EE"/>
            </w14:solidFill>
          </w14:textFill>
        </w:rPr>
        <w:t>تأسیسات</w:t>
      </w:r>
      <w:r>
        <w:rPr>
          <w:rStyle w:val="Hyperlink.0"/>
          <w:rFonts w:ascii="Times Roman" w:hAnsi="Times Roman"/>
          <w:outline w:val="0"/>
          <w:color w:val="0000ee"/>
          <w:u w:val="single"/>
          <w:rtl w:val="1"/>
          <w14:textFill>
            <w14:solidFill>
              <w14:srgbClr w14:val="0000EE"/>
            </w14:solidFill>
          </w14:textFill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ee"/>
          <w:u w:val="single"/>
          <w:rtl w:val="1"/>
          <w14:textFill>
            <w14:solidFill>
              <w14:srgbClr w14:val="0000EE"/>
            </w14:solidFill>
          </w14:textFill>
        </w:rPr>
        <w:t>برقی</w:t>
      </w:r>
      <w:r>
        <w:rPr>
          <w:rStyle w:val="Hyperlink.0"/>
          <w:rFonts w:ascii="Times Roman" w:hAnsi="Times Roman"/>
          <w:outline w:val="0"/>
          <w:color w:val="0000ee"/>
          <w:u w:val="single"/>
          <w:rtl w:val="1"/>
          <w14:textFill>
            <w14:solidFill>
              <w14:srgbClr w14:val="0000EE"/>
            </w14:solidFill>
          </w14:textFill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ee"/>
          <w:u w:val="single"/>
          <w:rtl w:val="1"/>
          <w14:textFill>
            <w14:solidFill>
              <w14:srgbClr w14:val="0000EE"/>
            </w14:solidFill>
          </w14:textFill>
        </w:rPr>
        <w:t>و</w:t>
      </w:r>
      <w:r>
        <w:rPr>
          <w:rStyle w:val="Hyperlink.0"/>
          <w:rFonts w:ascii="Times Roman" w:hAnsi="Times Roman"/>
          <w:outline w:val="0"/>
          <w:color w:val="0000ee"/>
          <w:u w:val="single"/>
          <w:rtl w:val="1"/>
          <w14:textFill>
            <w14:solidFill>
              <w14:srgbClr w14:val="0000EE"/>
            </w14:solidFill>
          </w14:textFill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ee"/>
          <w:u w:val="single"/>
          <w:rtl w:val="1"/>
          <w14:textFill>
            <w14:solidFill>
              <w14:srgbClr w14:val="0000EE"/>
            </w14:solidFill>
          </w14:textFill>
        </w:rPr>
        <w:t>مکانیکی</w:t>
      </w:r>
      <w:r>
        <w:rPr>
          <w:rStyle w:val="Hyperlink.0"/>
          <w:rFonts w:ascii="Times Roman" w:hAnsi="Times Roman"/>
          <w:outline w:val="0"/>
          <w:color w:val="0000ee"/>
          <w:u w:val="single"/>
          <w:rtl w:val="1"/>
          <w14:textFill>
            <w14:solidFill>
              <w14:srgbClr w14:val="0000EE"/>
            </w14:solidFill>
          </w14:textFill>
        </w:rPr>
        <w:t xml:space="preserve"> </w:t>
      </w:r>
      <w:r>
        <w:rPr>
          <w:rFonts w:ascii="Times Roman" w:cs="Times Roman" w:hAnsi="Times Roman" w:eastAsia="Times Roman"/>
          <w:outline w:val="0"/>
          <w:color w:val="0000ee"/>
          <w:u w:val="single"/>
          <w14:textFill>
            <w14:solidFill>
              <w14:srgbClr w14:val="0000EE"/>
            </w14:solidFill>
          </w14:textFill>
        </w:rPr>
        <w:fldChar w:fldCharType="end" w:fldLock="0"/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ee"/>
          <w:u w:val="single"/>
          <w:rtl w:val="1"/>
          <w14:textFill>
            <w14:solidFill>
              <w14:srgbClr w14:val="0000EE"/>
            </w14:solidFill>
          </w14:textFill>
        </w:rPr>
      </w:pP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نوع</w:t>
      </w:r>
      <w:r>
        <w:rPr>
          <w:rFonts w:ascii="Times Roman" w:hAnsi="Times Roman"/>
          <w:rtl w:val="1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مناقصه</w:t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شرکت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0"/>
        </w:rPr>
        <w:t xml:space="preserve">/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سازمان</w:t>
      </w:r>
      <w:r>
        <w:rPr>
          <w:rFonts w:ascii="Times Roman" w:hAnsi="Times Roman"/>
          <w:rtl w:val="1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سازمان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منطقه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آزاد</w:t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نوع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معامله</w:t>
      </w:r>
      <w:r>
        <w:rPr>
          <w:rFonts w:ascii="Times Roman" w:hAnsi="Times Roman"/>
          <w:rtl w:val="1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یک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مرحله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ای</w:t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تاریخ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بازگشایی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پاکات</w:t>
      </w:r>
      <w:r>
        <w:rPr>
          <w:rFonts w:ascii="Times Roman" w:hAnsi="Times Roman"/>
          <w:rtl w:val="0"/>
        </w:rPr>
        <w:t>: 1393/02/10</w:t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تاریخ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انقضا</w:t>
      </w:r>
      <w:r>
        <w:rPr>
          <w:rFonts w:ascii="Times Roman" w:hAnsi="Times Roman"/>
          <w:rtl w:val="1"/>
        </w:rPr>
        <w:t xml:space="preserve">: </w:t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تاریخ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ارسال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مدارک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0"/>
        </w:rPr>
        <w:t xml:space="preserve">: 1393/03/31 </w:t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نام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برنده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1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مهندس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کاظم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بهمنی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مهندس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عیسی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رجب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زاده</w:t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وضعیت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1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منتشر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کردن</w:t>
      </w:r>
    </w:p>
    <w:p>
      <w:pPr>
        <w:pStyle w:val="Default"/>
        <w:bidi w:val="1"/>
        <w:spacing w:before="0" w:after="281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1"/>
        </w:rPr>
      </w:pPr>
    </w:p>
    <w:p>
      <w:pPr>
        <w:pStyle w:val="Default"/>
        <w:bidi w:val="1"/>
        <w:spacing w:before="0" w:after="281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</w:rPr>
        <w:t>توضیحات</w:t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سازمان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منطقه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آزاد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تجاری</w:t>
      </w:r>
      <w:r>
        <w:rPr>
          <w:rFonts w:ascii="Times Roman" w:hAnsi="Times Roman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صنعتی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ماکو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نظر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دارد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نسبت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طراحی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تأسیسات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برقی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مکانیکی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ترمینال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چند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منظوره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شماره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یک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گمرک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سازمان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منطقه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آزاد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ماکو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واقع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بازرگان،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جاده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ساری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سو،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جنب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پاسگاه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ساری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سو،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روبروی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پست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برق،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با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مساحت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0"/>
        </w:rPr>
        <w:t>12 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دوازده</w:t>
      </w:r>
      <w:r>
        <w:rPr>
          <w:rFonts w:ascii="Times Roman" w:hAnsi="Times Roman"/>
          <w:rtl w:val="0"/>
        </w:rPr>
        <w:t xml:space="preserve">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هکتار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اقدام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نماید</w:t>
      </w:r>
      <w:r>
        <w:rPr>
          <w:rFonts w:ascii="Times Roman" w:hAnsi="Times Roman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لذا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از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تمامی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مهندسین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مشاور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حقیقی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حقوقی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ذیصلاح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دارای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صلاحیت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مربوط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دعوت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عمل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آید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پیشنهادهای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مالی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خود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را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اساس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متر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مربع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تمام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شده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0"/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کل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مساحت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0"/>
        </w:rPr>
        <w:t xml:space="preserve">12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هکتاری</w:t>
      </w:r>
      <w:r>
        <w:rPr>
          <w:rFonts w:ascii="Times Roman" w:hAnsi="Times Roman"/>
          <w:rtl w:val="0"/>
        </w:rPr>
        <w:t xml:space="preserve">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شامل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طراحی،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ارائه</w:t>
      </w:r>
      <w:r>
        <w:rPr>
          <w:rFonts w:ascii="Times Roman" w:hAnsi="Times Roman"/>
          <w:rtl w:val="1"/>
        </w:rPr>
        <w:t xml:space="preserve"> </w:t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نقشه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های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اجرایی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صورت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فایل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صورت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چاپی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شیت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مناسب،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برآورد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ریالی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پروژه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صورت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ریز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کامل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با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نظر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گرفتن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ضرایب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مربوطه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اساس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فهارس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بهای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مربوطه،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حداکثر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تا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پایان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وقت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اداری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روز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سه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شنبه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مورخ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0"/>
        </w:rPr>
        <w:t xml:space="preserve">09/02/1393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پاکت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بسته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لاک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مهر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شده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دبیرخانه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این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سازمان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واقع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کیلومتر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یک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محور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بازرگان</w:t>
      </w:r>
      <w:r>
        <w:rPr>
          <w:rFonts w:ascii="Times Roman" w:hAnsi="Times Roman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ماکو،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سازمان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منطقه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آزاد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تجاری</w:t>
      </w:r>
      <w:r>
        <w:rPr>
          <w:rFonts w:ascii="Times Roman" w:hAnsi="Times Roman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صنعتی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ماکو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تحویل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فرمایند</w:t>
      </w:r>
      <w:r>
        <w:rPr>
          <w:rFonts w:ascii="Times Roman" w:hAnsi="Times Roman"/>
          <w:rtl w:val="1"/>
        </w:rPr>
        <w:t>.</w:t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1"/>
        </w:rPr>
      </w:pPr>
      <w:r>
        <w:rPr>
          <w:rFonts w:ascii="Times Roman" w:hAnsi="Times Roman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برنده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مناقصه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ملزم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ارائه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طرح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مورد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تأیید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این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سازمان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خواهد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بود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برای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این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امر،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کارفرما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تواند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طرح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های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مختلف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را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از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برنده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مناقصه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درخواست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نموده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برنده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مناقصه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ملزم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تأمین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نظر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کارفرما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باشد</w:t>
      </w:r>
      <w:r>
        <w:rPr>
          <w:rFonts w:ascii="Times Roman" w:hAnsi="Times Roman"/>
          <w:rtl w:val="1"/>
        </w:rPr>
        <w:t>.</w:t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1"/>
        </w:rPr>
      </w:pPr>
      <w:r>
        <w:rPr>
          <w:rFonts w:ascii="Times Roman" w:hAnsi="Times Roman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مسئولیت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عواقب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ناشی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از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عدم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بازدید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از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محل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مورد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نظر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عهده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پیشنهاد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دهنده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قیمت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باشد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این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سازمان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هرگونه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مسئولیتی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را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این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زمینه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از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خود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سلب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نماید</w:t>
      </w:r>
      <w:r>
        <w:rPr>
          <w:rFonts w:ascii="Times Roman" w:hAnsi="Times Roman"/>
          <w:rtl w:val="1"/>
        </w:rPr>
        <w:t>.</w:t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1"/>
        </w:rPr>
      </w:pPr>
      <w:r>
        <w:rPr>
          <w:rFonts w:ascii="Times Roman" w:hAnsi="Times Roman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مدت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زمان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تحویل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نهایی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طراحی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ارائه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برآورد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نقشه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های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اجرایی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مربوطه،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حداکثر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دو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هفته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پس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از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ابلاغ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قرارداد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خواهد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بود</w:t>
      </w:r>
      <w:r>
        <w:rPr>
          <w:rFonts w:ascii="Times Roman" w:hAnsi="Times Roman"/>
          <w:rtl w:val="1"/>
        </w:rPr>
        <w:t>.</w:t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1"/>
        </w:rPr>
      </w:pPr>
      <w:r>
        <w:rPr>
          <w:rFonts w:ascii="Times Roman" w:hAnsi="Times Roman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طراحی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سایت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مورد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نظر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تمامی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موارد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مربوط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روشنایی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محوطه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صورت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برج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نوری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همراه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مشخصات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کاتالوگ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های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مربوطه،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برق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رسانی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ساختمان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ها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انبار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ها،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آب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شرب،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آبیاری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محوطه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فضای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سبز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اساس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مطالعات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ژئو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فیزیک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انجام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شده،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فاضلاب،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فیبر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نوری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مخابرات،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آبهای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سطحی،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اطفاء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حریق،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دوربین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های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حفاظتی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مدار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بسته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همه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موارد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لازم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باید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نظر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گرفته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شود</w:t>
      </w:r>
      <w:r>
        <w:rPr>
          <w:rFonts w:ascii="Times Roman" w:hAnsi="Times Roman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توضیح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این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حوضچه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آب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شرب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همچنین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پست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برق،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منتهی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الیه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سمت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چپ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راست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درب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ورودی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ترمینال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قرار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دارند</w:t>
      </w:r>
      <w:r>
        <w:rPr>
          <w:rFonts w:ascii="Times Roman" w:hAnsi="Times Roman"/>
          <w:rtl w:val="1"/>
        </w:rPr>
        <w:t>.</w:t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1"/>
        </w:rPr>
      </w:pPr>
      <w:r>
        <w:rPr>
          <w:rFonts w:ascii="Times Roman" w:hAnsi="Times Roman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سازمان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انتخاب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یا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رد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پیشنهاد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دهندگان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قیمت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مختار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خواهد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بود</w:t>
      </w:r>
      <w:r>
        <w:rPr>
          <w:rFonts w:ascii="Times Roman" w:hAnsi="Times Roman"/>
          <w:rtl w:val="1"/>
        </w:rPr>
        <w:t>.</w:t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1"/>
        </w:rPr>
      </w:pPr>
      <w:r>
        <w:rPr>
          <w:rFonts w:ascii="Times Roman" w:hAnsi="Times Roman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مبلغ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تضمین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شرکت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مناقصه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0"/>
        </w:rPr>
        <w:t xml:space="preserve">1.000.000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ريال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باشد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صورت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ضمانتنامه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بانکی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معتبر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یا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واریز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نقدی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حساب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جام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شماره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0"/>
        </w:rPr>
        <w:t xml:space="preserve">4270470764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نزد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بانک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ملت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شعبه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بازرگان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بنام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منطقه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آزاد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تجاری</w:t>
      </w:r>
      <w:r>
        <w:rPr>
          <w:rFonts w:ascii="Times Roman" w:hAnsi="Times Roman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صنعتی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ماکو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بوده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بایستی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اسناد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مربوطه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پاکت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0"/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الف</w:t>
      </w:r>
      <w:r>
        <w:rPr>
          <w:rFonts w:ascii="Times Roman" w:hAnsi="Times Roman"/>
          <w:rtl w:val="0"/>
        </w:rPr>
        <w:t xml:space="preserve">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قرار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داده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شود</w:t>
      </w:r>
      <w:r>
        <w:rPr>
          <w:rFonts w:ascii="Times Roman" w:hAnsi="Times Roman"/>
          <w:rtl w:val="1"/>
        </w:rPr>
        <w:t>.</w:t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1"/>
        </w:rPr>
      </w:pPr>
      <w:r>
        <w:rPr>
          <w:rFonts w:ascii="Times Roman" w:hAnsi="Times Roman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صورت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انصراف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برنده،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مبلغ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تضمین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نفع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سازمان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ضبط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خواهد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شد</w:t>
      </w:r>
      <w:r>
        <w:rPr>
          <w:rFonts w:ascii="Times Roman" w:hAnsi="Times Roman"/>
          <w:rtl w:val="1"/>
        </w:rPr>
        <w:t>.</w:t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1"/>
        </w:rPr>
      </w:pPr>
      <w:r>
        <w:rPr>
          <w:rFonts w:ascii="Times Roman" w:hAnsi="Times Roman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ارائه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رزومه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کاری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مستندات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ارزیابی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فنی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الزامی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است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باید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پاکت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0"/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</w:t>
      </w:r>
      <w:r>
        <w:rPr>
          <w:rFonts w:ascii="Times Roman" w:hAnsi="Times Roman"/>
          <w:rtl w:val="0"/>
        </w:rPr>
        <w:t xml:space="preserve">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قرار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داده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شود</w:t>
      </w:r>
      <w:r>
        <w:rPr>
          <w:rFonts w:ascii="Times Roman" w:hAnsi="Times Roman"/>
          <w:rtl w:val="1"/>
        </w:rPr>
        <w:t>.</w:t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1"/>
        </w:rPr>
      </w:pPr>
      <w:r>
        <w:rPr>
          <w:rFonts w:ascii="Times Roman" w:hAnsi="Times Roman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کلیه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کسورات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قانونی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اساس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آئین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نامه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مالی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معاملاتی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سازمان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های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مناطق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آزاد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کشور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ضوابط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حاکم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خواهد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بود</w:t>
      </w:r>
      <w:r>
        <w:rPr>
          <w:rFonts w:ascii="Times Roman" w:hAnsi="Times Roman"/>
          <w:rtl w:val="1"/>
        </w:rPr>
        <w:t>.</w:t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1"/>
        </w:rPr>
      </w:pPr>
      <w:r>
        <w:rPr>
          <w:rFonts w:ascii="Times Roman" w:hAnsi="Times Roman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ارائه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پیشنهادهای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مالی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باید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پاکت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0"/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ج</w:t>
      </w:r>
      <w:r>
        <w:rPr>
          <w:rFonts w:ascii="Times Roman" w:hAnsi="Times Roman"/>
          <w:rtl w:val="0"/>
        </w:rPr>
        <w:t xml:space="preserve">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قرار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گیرد</w:t>
      </w:r>
      <w:r>
        <w:rPr>
          <w:rFonts w:ascii="Times Roman" w:hAnsi="Times Roman"/>
          <w:rtl w:val="1"/>
        </w:rPr>
        <w:t>.</w:t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1"/>
        </w:rPr>
      </w:pPr>
      <w:r>
        <w:rPr>
          <w:rFonts w:ascii="Times Roman" w:hAnsi="Times Roman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پاکت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های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بدون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لاک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مهر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پیشنهادهای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دارای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قید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شرط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خدشه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از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فهرست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خارج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خواهند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شد</w:t>
      </w:r>
      <w:r>
        <w:rPr>
          <w:rFonts w:ascii="Times Roman" w:hAnsi="Times Roman"/>
          <w:rtl w:val="1"/>
        </w:rPr>
        <w:t>.</w:t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1"/>
        </w:rPr>
      </w:pPr>
      <w:r>
        <w:rPr>
          <w:rFonts w:ascii="Times Roman" w:hAnsi="Times Roman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پاکت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های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0"/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الف</w:t>
      </w:r>
      <w:r>
        <w:rPr>
          <w:rFonts w:ascii="Times Roman" w:hAnsi="Times Roman"/>
          <w:rtl w:val="0"/>
        </w:rPr>
        <w:t>)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،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0"/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</w:t>
      </w:r>
      <w:r>
        <w:rPr>
          <w:rFonts w:ascii="Times Roman" w:hAnsi="Times Roman"/>
          <w:rtl w:val="0"/>
        </w:rPr>
        <w:t xml:space="preserve">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0"/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ج</w:t>
      </w:r>
      <w:r>
        <w:rPr>
          <w:rFonts w:ascii="Times Roman" w:hAnsi="Times Roman"/>
          <w:rtl w:val="0"/>
        </w:rPr>
        <w:t xml:space="preserve">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را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پس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لاک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مهر،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داخل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پاکت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بسته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لاک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مهر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تحویل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فرمایید</w:t>
      </w:r>
      <w:r>
        <w:rPr>
          <w:rFonts w:ascii="Times Roman" w:hAnsi="Times Roman"/>
          <w:rtl w:val="1"/>
        </w:rPr>
        <w:t>.</w:t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tl w:val="1"/>
        </w:rPr>
      </w:pPr>
      <w:r>
        <w:rPr>
          <w:rFonts w:ascii="Times Roman" w:hAnsi="Times Roman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پاکت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های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ارائه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شده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ساعت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0"/>
        </w:rPr>
        <w:t xml:space="preserve">12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ظهر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روز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چهارشنبه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مورخ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0"/>
        </w:rPr>
        <w:t xml:space="preserve">10/02/93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محل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سازمان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بازگشایی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خواهد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شد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حضور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پیشنهاد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دهنده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قیمت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بازگشایی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پاکت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های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0"/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ج</w:t>
      </w:r>
      <w:r>
        <w:rPr>
          <w:rFonts w:ascii="Times Roman" w:hAnsi="Times Roman"/>
          <w:rtl w:val="0"/>
        </w:rPr>
        <w:t xml:space="preserve">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بلامانع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باشد</w:t>
      </w:r>
      <w:r>
        <w:rPr>
          <w:rFonts w:ascii="Times Roman" w:hAnsi="Times Roman"/>
          <w:rtl w:val="1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